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551547" w:rsidRPr="00CC0A5F" w:rsidTr="002A0D95">
        <w:trPr>
          <w:trHeight w:val="1835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CC0A5F" w:rsidRPr="00CC0A5F" w:rsidRDefault="005114E7" w:rsidP="00CC0A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0A5F">
              <w:rPr>
                <w:rFonts w:ascii="Arial" w:hAnsi="Arial" w:cs="Arial"/>
                <w:noProof/>
              </w:rPr>
              <w:tab/>
            </w:r>
            <w:r w:rsidR="00CC0A5F" w:rsidRPr="00CC0A5F"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108585</wp:posOffset>
                  </wp:positionV>
                  <wp:extent cx="2573020" cy="572770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A5F" w:rsidRPr="00CC0A5F">
              <w:rPr>
                <w:rFonts w:ascii="Arial" w:eastAsia="Calibri" w:hAnsi="Arial" w:cs="Arial"/>
                <w:sz w:val="24"/>
                <w:szCs w:val="24"/>
              </w:rPr>
              <w:t>8. Werkplaatstechniek en 9. Onderhoud plegen/storingen terreinen</w:t>
            </w:r>
          </w:p>
          <w:p w:rsidR="00551547" w:rsidRPr="00CC0A5F" w:rsidRDefault="00551547" w:rsidP="00CC0A5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51547" w:rsidRPr="00CC0A5F" w:rsidTr="002A0D95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551547" w:rsidRPr="00CC0A5F" w:rsidRDefault="00551547" w:rsidP="0055154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CC0A5F">
              <w:rPr>
                <w:rFonts w:ascii="Arial" w:eastAsia="Calibri" w:hAnsi="Arial" w:cs="Arial"/>
                <w:sz w:val="24"/>
                <w:szCs w:val="24"/>
              </w:rPr>
              <w:t>Leeractiviteit: Elektriciteit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551547" w:rsidRPr="00CC0A5F" w:rsidRDefault="00551547" w:rsidP="0055154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551547" w:rsidRPr="00CC0A5F" w:rsidRDefault="00551547" w:rsidP="0055154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51547" w:rsidRPr="00CC0A5F" w:rsidTr="002A0D95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551547" w:rsidRPr="00CC0A5F" w:rsidRDefault="00551547" w:rsidP="0055154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CC0A5F">
              <w:rPr>
                <w:rFonts w:ascii="Arial" w:eastAsia="Calibri" w:hAnsi="Arial" w:cs="Arial"/>
                <w:sz w:val="24"/>
                <w:szCs w:val="24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551547" w:rsidRPr="00CC0A5F" w:rsidRDefault="00551547" w:rsidP="0055154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CC0A5F">
              <w:rPr>
                <w:rFonts w:ascii="Arial" w:eastAsia="Calibri" w:hAnsi="Arial" w:cs="Arial"/>
                <w:sz w:val="24"/>
                <w:szCs w:val="24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551547" w:rsidRPr="00CC0A5F" w:rsidRDefault="00551547" w:rsidP="0055154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CC0A5F">
              <w:rPr>
                <w:rFonts w:ascii="Arial" w:eastAsia="Calibri" w:hAnsi="Arial" w:cs="Arial"/>
                <w:sz w:val="24"/>
                <w:szCs w:val="24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551547" w:rsidRPr="00CC0A5F" w:rsidRDefault="00551547" w:rsidP="0055154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CC0A5F">
              <w:rPr>
                <w:rFonts w:ascii="Arial" w:eastAsia="Calibri" w:hAnsi="Arial" w:cs="Arial"/>
                <w:sz w:val="24"/>
                <w:szCs w:val="24"/>
              </w:rPr>
              <w:t>Score:</w:t>
            </w:r>
          </w:p>
        </w:tc>
      </w:tr>
    </w:tbl>
    <w:p w:rsidR="00220B2D" w:rsidRPr="00CC0A5F" w:rsidRDefault="00220B2D" w:rsidP="00C7087C">
      <w:pPr>
        <w:spacing w:after="0"/>
        <w:rPr>
          <w:rFonts w:ascii="Arial" w:hAnsi="Arial" w:cs="Arial"/>
        </w:rPr>
      </w:pPr>
    </w:p>
    <w:p w:rsidR="00551547" w:rsidRPr="00CC0A5F" w:rsidRDefault="009D1CD5" w:rsidP="0055154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nl-NL"/>
        </w:rPr>
      </w:pPr>
      <w:r w:rsidRPr="00CC0A5F">
        <w:rPr>
          <w:rFonts w:ascii="Arial" w:eastAsia="Times New Roman" w:hAnsi="Arial" w:cs="Arial"/>
          <w:b/>
          <w:sz w:val="36"/>
          <w:szCs w:val="36"/>
          <w:lang w:eastAsia="nl-NL"/>
        </w:rPr>
        <w:t>Elektriciteit:</w:t>
      </w:r>
      <w:r w:rsidRPr="00CC0A5F">
        <w:rPr>
          <w:rFonts w:ascii="Arial" w:eastAsia="Times New Roman" w:hAnsi="Arial" w:cs="Arial"/>
          <w:b/>
          <w:sz w:val="36"/>
          <w:szCs w:val="36"/>
          <w:lang w:eastAsia="nl-NL"/>
        </w:rPr>
        <w:tab/>
      </w:r>
      <w:r w:rsidRPr="00CC0A5F">
        <w:rPr>
          <w:rFonts w:ascii="Arial" w:eastAsia="Times New Roman" w:hAnsi="Arial" w:cs="Arial"/>
          <w:b/>
          <w:sz w:val="36"/>
          <w:szCs w:val="36"/>
          <w:lang w:eastAsia="nl-NL"/>
        </w:rPr>
        <w:tab/>
      </w:r>
      <w:r w:rsidRPr="00CC0A5F">
        <w:rPr>
          <w:rFonts w:ascii="Arial" w:eastAsia="Times New Roman" w:hAnsi="Arial" w:cs="Arial"/>
          <w:b/>
          <w:sz w:val="36"/>
          <w:szCs w:val="36"/>
          <w:lang w:eastAsia="nl-NL"/>
        </w:rPr>
        <w:tab/>
      </w:r>
      <w:r w:rsidRPr="00CC0A5F">
        <w:rPr>
          <w:rFonts w:ascii="Arial" w:eastAsia="Times New Roman" w:hAnsi="Arial" w:cs="Arial"/>
          <w:b/>
          <w:sz w:val="36"/>
          <w:szCs w:val="36"/>
          <w:lang w:eastAsia="nl-NL"/>
        </w:rPr>
        <w:tab/>
      </w:r>
      <w:r w:rsidRPr="00CC0A5F">
        <w:rPr>
          <w:rFonts w:ascii="Arial" w:eastAsia="Times New Roman" w:hAnsi="Arial" w:cs="Arial"/>
          <w:b/>
          <w:sz w:val="36"/>
          <w:szCs w:val="36"/>
          <w:lang w:eastAsia="nl-NL"/>
        </w:rPr>
        <w:tab/>
      </w:r>
      <w:r w:rsidRPr="00CC0A5F">
        <w:rPr>
          <w:rFonts w:ascii="Arial" w:eastAsia="Times New Roman" w:hAnsi="Arial" w:cs="Arial"/>
          <w:b/>
          <w:sz w:val="36"/>
          <w:szCs w:val="36"/>
          <w:lang w:eastAsia="nl-NL"/>
        </w:rPr>
        <w:tab/>
      </w:r>
      <w:r w:rsidRPr="00CC0A5F">
        <w:rPr>
          <w:rFonts w:ascii="Arial" w:eastAsia="Times New Roman" w:hAnsi="Arial" w:cs="Arial"/>
          <w:b/>
          <w:sz w:val="36"/>
          <w:szCs w:val="36"/>
          <w:lang w:eastAsia="nl-NL"/>
        </w:rPr>
        <w:tab/>
      </w:r>
      <w:r w:rsidRPr="00CC0A5F">
        <w:rPr>
          <w:rFonts w:ascii="Arial" w:eastAsia="Times New Roman" w:hAnsi="Arial" w:cs="Arial"/>
          <w:b/>
          <w:sz w:val="36"/>
          <w:szCs w:val="36"/>
          <w:lang w:eastAsia="nl-NL"/>
        </w:rPr>
        <w:tab/>
        <w:t>Les 3</w:t>
      </w:r>
    </w:p>
    <w:p w:rsidR="00551547" w:rsidRPr="00CC0A5F" w:rsidRDefault="00551547" w:rsidP="005515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p w:rsidR="00551547" w:rsidRPr="00CC0A5F" w:rsidRDefault="005E76AD" w:rsidP="0055154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 w:rsidRPr="00CC0A5F">
        <w:rPr>
          <w:rFonts w:ascii="Arial" w:eastAsia="Times New Roman" w:hAnsi="Arial" w:cs="Arial"/>
          <w:b/>
          <w:sz w:val="32"/>
          <w:szCs w:val="32"/>
          <w:lang w:eastAsia="nl-NL"/>
        </w:rPr>
        <w:t>Accu,</w:t>
      </w:r>
      <w:r w:rsidR="00551547" w:rsidRPr="00CC0A5F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 basis laad- en startsystemen</w:t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 w:rsidRPr="00CC0A5F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anchor distT="0" distB="135" distL="114300" distR="115446" simplePos="0" relativeHeight="251661312" behindDoc="0" locked="0" layoutInCell="1" allowOverlap="1" wp14:anchorId="110F4044" wp14:editId="112134D2">
            <wp:simplePos x="0" y="0"/>
            <wp:positionH relativeFrom="column">
              <wp:posOffset>-3810</wp:posOffset>
            </wp:positionH>
            <wp:positionV relativeFrom="paragraph">
              <wp:posOffset>184150</wp:posOffset>
            </wp:positionV>
            <wp:extent cx="2179444" cy="2524625"/>
            <wp:effectExtent l="0" t="0" r="0" b="9525"/>
            <wp:wrapSquare wrapText="bothSides"/>
            <wp:docPr id="7" name="Afbeelding 7" descr="Big_Wheels_Laadsystemen_2011_v3_Pagina_92_Afbeelding_00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Big_Wheels_Laadsystemen_2011_v3_Pagina_92_Afbeelding_0001.jpg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524125"/>
                    </a:xfrm>
                    <a:prstGeom prst="roundRect">
                      <a:avLst>
                        <a:gd name="adj" fmla="val 6500"/>
                      </a:avLst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41F404AD" wp14:editId="49643704">
            <wp:simplePos x="0" y="0"/>
            <wp:positionH relativeFrom="column">
              <wp:posOffset>190500</wp:posOffset>
            </wp:positionH>
            <wp:positionV relativeFrom="paragraph">
              <wp:posOffset>80645</wp:posOffset>
            </wp:positionV>
            <wp:extent cx="3756025" cy="1593215"/>
            <wp:effectExtent l="0" t="0" r="0" b="698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114E7" w:rsidRPr="00CC0A5F" w:rsidRDefault="005114E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 xml:space="preserve">Deze les maken we gebruik van de PowerPoint presentatie </w:t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Accu en basis Laadsystemen</w:t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:rsidR="00551547" w:rsidRPr="00CC0A5F" w:rsidRDefault="00D4475B" w:rsidP="0055154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C0A5F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249F69F3" wp14:editId="12B04C6C">
            <wp:simplePos x="0" y="0"/>
            <wp:positionH relativeFrom="column">
              <wp:posOffset>3881755</wp:posOffset>
            </wp:positionH>
            <wp:positionV relativeFrom="paragraph">
              <wp:posOffset>311785</wp:posOffset>
            </wp:positionV>
            <wp:extent cx="2538730" cy="1456690"/>
            <wp:effectExtent l="0" t="0" r="0" b="0"/>
            <wp:wrapTight wrapText="bothSides">
              <wp:wrapPolygon edited="0">
                <wp:start x="0" y="0"/>
                <wp:lineTo x="0" y="21186"/>
                <wp:lineTo x="21395" y="21186"/>
                <wp:lineTo x="21395" y="0"/>
                <wp:lineTo x="0" y="0"/>
              </wp:wrapPolygon>
            </wp:wrapTight>
            <wp:docPr id="8" name="Afbeelding 1" descr="Big_Wheels_Laadsystemen_2011_v3_Pagina_07_Afbeelding_00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Big_Wheels_Laadsystemen_2011_v3_Pagina_07_Afbeelding_0001.jpg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456690"/>
                    </a:xfrm>
                    <a:prstGeom prst="roundRect">
                      <a:avLst>
                        <a:gd name="adj" fmla="val 6500"/>
                      </a:avLst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547" w:rsidRPr="00CC0A5F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Hoofdstuk </w:t>
      </w:r>
      <w:r w:rsidR="0076699D" w:rsidRPr="00CC0A5F">
        <w:rPr>
          <w:rFonts w:ascii="Arial" w:eastAsia="Times New Roman" w:hAnsi="Arial" w:cs="Arial"/>
          <w:b/>
          <w:sz w:val="32"/>
          <w:szCs w:val="32"/>
          <w:lang w:eastAsia="nl-NL"/>
        </w:rPr>
        <w:t>7</w:t>
      </w:r>
      <w:r w:rsidR="00551547" w:rsidRPr="00CC0A5F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 </w:t>
      </w:r>
      <w:r w:rsidR="0047159A" w:rsidRPr="00CC0A5F">
        <w:rPr>
          <w:rFonts w:ascii="Arial" w:eastAsia="Times New Roman" w:hAnsi="Arial" w:cs="Arial"/>
          <w:b/>
          <w:sz w:val="32"/>
          <w:szCs w:val="32"/>
          <w:lang w:eastAsia="nl-NL"/>
        </w:rPr>
        <w:t>Accu,</w:t>
      </w:r>
      <w:r w:rsidRPr="00CC0A5F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 </w:t>
      </w:r>
      <w:r w:rsidR="0047159A" w:rsidRPr="00CC0A5F">
        <w:rPr>
          <w:rFonts w:ascii="Arial" w:eastAsia="Times New Roman" w:hAnsi="Arial" w:cs="Arial"/>
          <w:b/>
          <w:sz w:val="32"/>
          <w:szCs w:val="32"/>
          <w:lang w:eastAsia="nl-NL"/>
        </w:rPr>
        <w:t>d</w:t>
      </w:r>
      <w:r w:rsidR="0076699D" w:rsidRPr="00CC0A5F">
        <w:rPr>
          <w:rFonts w:ascii="Arial" w:eastAsia="Times New Roman" w:hAnsi="Arial" w:cs="Arial"/>
          <w:b/>
          <w:sz w:val="32"/>
          <w:szCs w:val="32"/>
          <w:lang w:eastAsia="nl-NL"/>
        </w:rPr>
        <w:t>ynamo en startmotor</w:t>
      </w:r>
      <w:r w:rsidR="00551547" w:rsidRPr="00CC0A5F">
        <w:rPr>
          <w:rFonts w:ascii="Arial" w:eastAsia="Times New Roman" w:hAnsi="Arial" w:cs="Arial"/>
          <w:sz w:val="32"/>
          <w:szCs w:val="32"/>
          <w:lang w:eastAsia="nl-NL"/>
        </w:rPr>
        <w:t xml:space="preserve"> </w:t>
      </w:r>
      <w:r w:rsidR="00551547" w:rsidRPr="00CC0A5F">
        <w:rPr>
          <w:rFonts w:ascii="Arial" w:eastAsia="Times New Roman" w:hAnsi="Arial" w:cs="Arial"/>
          <w:sz w:val="24"/>
          <w:szCs w:val="24"/>
          <w:lang w:eastAsia="nl-NL"/>
        </w:rPr>
        <w:t xml:space="preserve">(blz. </w:t>
      </w:r>
      <w:r w:rsidR="0047159A" w:rsidRPr="00CC0A5F">
        <w:rPr>
          <w:rFonts w:ascii="Arial" w:eastAsia="Times New Roman" w:hAnsi="Arial" w:cs="Arial"/>
          <w:sz w:val="24"/>
          <w:szCs w:val="24"/>
          <w:lang w:eastAsia="nl-NL"/>
        </w:rPr>
        <w:t>116</w:t>
      </w:r>
      <w:r w:rsidR="00551547" w:rsidRPr="00CC0A5F">
        <w:rPr>
          <w:rFonts w:ascii="Arial" w:eastAsia="Times New Roman" w:hAnsi="Arial" w:cs="Arial"/>
          <w:sz w:val="24"/>
          <w:szCs w:val="24"/>
          <w:lang w:eastAsia="nl-NL"/>
        </w:rPr>
        <w:t xml:space="preserve"> t/m </w:t>
      </w:r>
      <w:r w:rsidR="0076699D" w:rsidRPr="00CC0A5F">
        <w:rPr>
          <w:rFonts w:ascii="Arial" w:eastAsia="Times New Roman" w:hAnsi="Arial" w:cs="Arial"/>
          <w:sz w:val="24"/>
          <w:szCs w:val="24"/>
          <w:lang w:eastAsia="nl-NL"/>
        </w:rPr>
        <w:t>142</w:t>
      </w:r>
      <w:r w:rsidR="00551547" w:rsidRPr="00CC0A5F">
        <w:rPr>
          <w:rFonts w:ascii="Arial" w:eastAsia="Times New Roman" w:hAnsi="Arial" w:cs="Arial"/>
          <w:sz w:val="24"/>
          <w:szCs w:val="24"/>
          <w:lang w:eastAsia="nl-NL"/>
        </w:rPr>
        <w:t>)</w:t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Elektrische verbruikers krijgen energie van:</w:t>
      </w:r>
      <w:r w:rsidR="00D4475B" w:rsidRPr="00CC0A5F">
        <w:rPr>
          <w:rFonts w:ascii="Arial" w:hAnsi="Arial" w:cs="Arial"/>
          <w:noProof/>
          <w:lang w:eastAsia="nl-NL"/>
        </w:rPr>
        <w:t xml:space="preserve"> </w:t>
      </w:r>
    </w:p>
    <w:p w:rsidR="00551547" w:rsidRPr="00CC0A5F" w:rsidRDefault="00551547" w:rsidP="0055154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Accu</w:t>
      </w:r>
    </w:p>
    <w:p w:rsidR="00551547" w:rsidRPr="00CC0A5F" w:rsidRDefault="00551547" w:rsidP="0055154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Dynamo</w:t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Beide energie bronnen zorgen samen voor de stroomvoorziening.</w:t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51547" w:rsidRPr="00CC0A5F" w:rsidRDefault="00551547" w:rsidP="00551547">
      <w:pPr>
        <w:spacing w:after="0" w:line="240" w:lineRule="auto"/>
        <w:ind w:left="720"/>
        <w:rPr>
          <w:rFonts w:ascii="Arial" w:eastAsia="Times New Roman" w:hAnsi="Arial" w:cs="Arial"/>
          <w:b/>
          <w:sz w:val="32"/>
          <w:szCs w:val="32"/>
          <w:lang w:eastAsia="nl-NL"/>
        </w:rPr>
      </w:pPr>
      <w:r w:rsidRPr="00CC0A5F">
        <w:rPr>
          <w:rFonts w:ascii="Arial" w:eastAsia="Times New Roman" w:hAnsi="Arial" w:cs="Arial"/>
          <w:b/>
          <w:sz w:val="24"/>
          <w:szCs w:val="24"/>
          <w:lang w:eastAsia="nl-NL"/>
        </w:rPr>
        <w:t>Doel</w:t>
      </w:r>
      <w:r w:rsidR="00D4475B" w:rsidRPr="00CC0A5F">
        <w:rPr>
          <w:rFonts w:ascii="Arial" w:eastAsia="Times New Roman" w:hAnsi="Arial" w:cs="Arial"/>
          <w:b/>
          <w:sz w:val="24"/>
          <w:szCs w:val="24"/>
          <w:lang w:eastAsia="nl-NL"/>
        </w:rPr>
        <w:t>:</w:t>
      </w:r>
    </w:p>
    <w:p w:rsidR="00551547" w:rsidRPr="00CC0A5F" w:rsidRDefault="00551547" w:rsidP="005515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nl-NL"/>
        </w:rPr>
      </w:pPr>
      <w:r w:rsidRPr="00CC0A5F">
        <w:rPr>
          <w:rFonts w:ascii="Arial" w:eastAsia="Times New Roman" w:hAnsi="Arial" w:cs="Arial"/>
          <w:b/>
          <w:i/>
          <w:sz w:val="24"/>
          <w:szCs w:val="24"/>
          <w:u w:val="single"/>
          <w:lang w:eastAsia="nl-NL"/>
        </w:rPr>
        <w:t>De accu is een elektrochemische eenheid waar</w:t>
      </w:r>
      <w:r w:rsidRPr="00CC0A5F">
        <w:rPr>
          <w:rFonts w:ascii="Arial" w:eastAsia="Times New Roman" w:hAnsi="Arial" w:cs="Arial"/>
          <w:b/>
          <w:i/>
          <w:sz w:val="24"/>
          <w:szCs w:val="24"/>
          <w:u w:val="single"/>
          <w:lang w:eastAsia="nl-NL"/>
        </w:rPr>
        <w:softHyphen/>
        <w:t>mee het mogelijk is energie in chemische vorm op te slaan en terug te geven onder opwekking van een elektrische stroom.</w:t>
      </w:r>
    </w:p>
    <w:p w:rsidR="00551547" w:rsidRPr="00CC0A5F" w:rsidRDefault="00551547" w:rsidP="005515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:rsidR="00551547" w:rsidRPr="00CC0A5F" w:rsidRDefault="00551547" w:rsidP="005515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b/>
          <w:sz w:val="24"/>
          <w:szCs w:val="24"/>
          <w:lang w:eastAsia="nl-NL"/>
        </w:rPr>
        <w:t>Conclusie:</w:t>
      </w:r>
    </w:p>
    <w:p w:rsidR="00551547" w:rsidRPr="00CC0A5F" w:rsidRDefault="00551547" w:rsidP="005515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De accu vervult in een stroomsysteem een bufferfunctie!</w:t>
      </w:r>
    </w:p>
    <w:p w:rsidR="00551547" w:rsidRPr="00CC0A5F" w:rsidRDefault="00551547" w:rsidP="005515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De ene keer stroom de energie uit de batterij</w:t>
      </w:r>
    </w:p>
    <w:p w:rsidR="00551547" w:rsidRPr="00CC0A5F" w:rsidRDefault="00551547" w:rsidP="005515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De andere keer stroom de energie naar de batterij</w:t>
      </w:r>
    </w:p>
    <w:p w:rsidR="00551547" w:rsidRPr="00CC0A5F" w:rsidRDefault="00551547" w:rsidP="005515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p w:rsidR="00CC0A5F" w:rsidRDefault="00CC0A5F" w:rsidP="005515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sz w:val="28"/>
          <w:szCs w:val="20"/>
          <w:lang w:eastAsia="nl-NL"/>
        </w:rPr>
      </w:pPr>
    </w:p>
    <w:p w:rsidR="00CC0A5F" w:rsidRDefault="00CC0A5F" w:rsidP="005515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sz w:val="28"/>
          <w:szCs w:val="20"/>
          <w:lang w:eastAsia="nl-NL"/>
        </w:rPr>
      </w:pPr>
    </w:p>
    <w:p w:rsidR="00CC0A5F" w:rsidRDefault="00CC0A5F" w:rsidP="005515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sz w:val="28"/>
          <w:szCs w:val="20"/>
          <w:lang w:eastAsia="nl-NL"/>
        </w:rPr>
      </w:pPr>
    </w:p>
    <w:p w:rsidR="00551547" w:rsidRPr="00CC0A5F" w:rsidRDefault="00551547" w:rsidP="005515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b/>
          <w:sz w:val="28"/>
          <w:szCs w:val="20"/>
          <w:lang w:eastAsia="nl-NL"/>
        </w:rPr>
        <w:t>Capaciteit</w:t>
      </w:r>
    </w:p>
    <w:p w:rsidR="00551547" w:rsidRPr="00CC0A5F" w:rsidRDefault="00551547" w:rsidP="005515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De capaciteit van een accu wordt uitgedrukt in ampère</w:t>
      </w:r>
      <w:r w:rsidRPr="00CC0A5F">
        <w:rPr>
          <w:rFonts w:ascii="Arial" w:eastAsia="Times New Roman" w:hAnsi="Arial" w:cs="Arial"/>
          <w:sz w:val="24"/>
          <w:szCs w:val="24"/>
          <w:lang w:eastAsia="nl-NL"/>
        </w:rPr>
        <w:noBreakHyphen/>
        <w:t>uur (Ah).</w:t>
      </w:r>
    </w:p>
    <w:p w:rsidR="00551547" w:rsidRPr="00CC0A5F" w:rsidRDefault="00551547" w:rsidP="005515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De C20</w:t>
      </w:r>
      <w:r w:rsidRPr="00CC0A5F">
        <w:rPr>
          <w:rFonts w:ascii="Arial" w:eastAsia="Times New Roman" w:hAnsi="Arial" w:cs="Arial"/>
          <w:sz w:val="24"/>
          <w:szCs w:val="24"/>
          <w:lang w:eastAsia="nl-NL"/>
        </w:rPr>
        <w:noBreakHyphen/>
        <w:t xml:space="preserve">nominale capaciteit is de capaciteit bij een ontlaadstroom in ampère maal de ontlaadtijd in 20 uur bij een temperatuur van 27 </w:t>
      </w:r>
      <w:r w:rsidRPr="00CC0A5F">
        <w:rPr>
          <w:rFonts w:ascii="Arial" w:eastAsia="Times New Roman" w:hAnsi="Arial" w:cs="Arial"/>
          <w:sz w:val="24"/>
          <w:szCs w:val="24"/>
          <w:vertAlign w:val="superscript"/>
          <w:lang w:eastAsia="nl-NL"/>
        </w:rPr>
        <w:t>o</w:t>
      </w:r>
      <w:r w:rsidRPr="00CC0A5F">
        <w:rPr>
          <w:rFonts w:ascii="Arial" w:eastAsia="Times New Roman" w:hAnsi="Arial" w:cs="Arial"/>
          <w:sz w:val="24"/>
          <w:szCs w:val="24"/>
          <w:lang w:eastAsia="nl-NL"/>
        </w:rPr>
        <w:t xml:space="preserve"> C van het elektrolyt. Hierbij mag de spanning van een 12 V accu niet beneden de 10,5 V dalen.</w:t>
      </w:r>
    </w:p>
    <w:p w:rsidR="00551547" w:rsidRPr="00CC0A5F" w:rsidRDefault="00551547" w:rsidP="005515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C20 = I x 20</w:t>
      </w:r>
    </w:p>
    <w:p w:rsidR="00551547" w:rsidRPr="00CC0A5F" w:rsidRDefault="00551547" w:rsidP="005515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Voorbeeld</w:t>
      </w:r>
    </w:p>
    <w:p w:rsidR="00551547" w:rsidRPr="00CC0A5F" w:rsidRDefault="00551547" w:rsidP="00551547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 xml:space="preserve">Een accu met een nominale capaciteit van 40 Ah, kan als ze geheel geladen is en als de temperatuur van het elektrolyt 27 </w:t>
      </w:r>
      <w:r w:rsidRPr="00CC0A5F">
        <w:rPr>
          <w:rFonts w:ascii="Arial" w:eastAsia="Times New Roman" w:hAnsi="Arial" w:cs="Arial"/>
          <w:sz w:val="24"/>
          <w:szCs w:val="24"/>
          <w:vertAlign w:val="superscript"/>
          <w:lang w:eastAsia="nl-NL"/>
        </w:rPr>
        <w:t>o</w:t>
      </w:r>
      <w:r w:rsidRPr="00CC0A5F">
        <w:rPr>
          <w:rFonts w:ascii="Arial" w:eastAsia="Times New Roman" w:hAnsi="Arial" w:cs="Arial"/>
          <w:sz w:val="24"/>
          <w:szCs w:val="24"/>
          <w:lang w:eastAsia="nl-NL"/>
        </w:rPr>
        <w:t xml:space="preserve"> C is, gedurende 20 uur een stroom leveren van </w:t>
      </w:r>
      <w:smartTag w:uri="urn:schemas-microsoft-com:office:smarttags" w:element="metricconverter">
        <w:smartTagPr>
          <w:attr w:name="ProductID" w:val="2 A"/>
        </w:smartTagPr>
        <w:r w:rsidRPr="00CC0A5F">
          <w:rPr>
            <w:rFonts w:ascii="Arial" w:eastAsia="Times New Roman" w:hAnsi="Arial" w:cs="Arial"/>
            <w:sz w:val="24"/>
            <w:szCs w:val="24"/>
            <w:lang w:eastAsia="nl-NL"/>
          </w:rPr>
          <w:t>2 A</w:t>
        </w:r>
      </w:smartTag>
      <w:r w:rsidRPr="00CC0A5F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551547" w:rsidRPr="00CC0A5F" w:rsidRDefault="00551547" w:rsidP="00551547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C20 = 40 Ah </w:t>
      </w:r>
      <w:r w:rsidRPr="00CC0A5F">
        <w:rPr>
          <w:rFonts w:ascii="Arial" w:eastAsia="Times New Roman" w:hAnsi="Arial" w:cs="Arial"/>
          <w:noProof/>
          <w:sz w:val="24"/>
          <w:szCs w:val="24"/>
          <w:lang w:eastAsia="nl-NL"/>
        </w:rPr>
        <w:sym w:font="Wingdings" w:char="F0E0"/>
      </w:r>
      <w:r w:rsidRPr="00CC0A5F">
        <w:rPr>
          <w:rFonts w:ascii="Arial" w:eastAsia="Times New Roman" w:hAnsi="Arial" w:cs="Arial"/>
          <w:sz w:val="24"/>
          <w:szCs w:val="24"/>
          <w:lang w:eastAsia="nl-NL"/>
        </w:rPr>
        <w:t xml:space="preserve">  40 Ah = 20 h x I </w:t>
      </w:r>
      <w:r w:rsidRPr="00CC0A5F">
        <w:rPr>
          <w:rFonts w:ascii="Arial" w:eastAsia="Times New Roman" w:hAnsi="Arial" w:cs="Arial"/>
          <w:noProof/>
          <w:sz w:val="24"/>
          <w:szCs w:val="24"/>
          <w:lang w:eastAsia="nl-NL"/>
        </w:rPr>
        <w:sym w:font="Wingdings" w:char="F0E0"/>
      </w:r>
      <w:r w:rsidRPr="00CC0A5F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CC0A5F">
        <w:rPr>
          <w:rFonts w:ascii="Arial" w:eastAsia="Times New Roman" w:hAnsi="Arial" w:cs="Arial"/>
          <w:sz w:val="24"/>
          <w:szCs w:val="24"/>
          <w:lang w:eastAsia="nl-NL"/>
        </w:rPr>
        <w:t>I</w:t>
      </w:r>
      <w:proofErr w:type="spellEnd"/>
      <w:r w:rsidRPr="00CC0A5F">
        <w:rPr>
          <w:rFonts w:ascii="Arial" w:eastAsia="Times New Roman" w:hAnsi="Arial" w:cs="Arial"/>
          <w:sz w:val="24"/>
          <w:szCs w:val="24"/>
          <w:lang w:eastAsia="nl-NL"/>
        </w:rPr>
        <w:t xml:space="preserve"> =  40 Ah : 2 h  </w:t>
      </w:r>
      <w:r w:rsidRPr="00CC0A5F">
        <w:rPr>
          <w:rFonts w:ascii="Arial" w:eastAsia="Times New Roman" w:hAnsi="Arial" w:cs="Arial"/>
          <w:noProof/>
          <w:sz w:val="24"/>
          <w:szCs w:val="24"/>
          <w:lang w:eastAsia="nl-NL"/>
        </w:rPr>
        <w:sym w:font="Wingdings" w:char="F0E0"/>
      </w:r>
      <w:r w:rsidRPr="00CC0A5F">
        <w:rPr>
          <w:rFonts w:ascii="Arial" w:eastAsia="Times New Roman" w:hAnsi="Arial" w:cs="Arial"/>
          <w:sz w:val="24"/>
          <w:szCs w:val="24"/>
          <w:lang w:eastAsia="nl-NL"/>
        </w:rPr>
        <w:t xml:space="preserve"> I = </w:t>
      </w:r>
      <w:smartTag w:uri="urn:schemas-microsoft-com:office:smarttags" w:element="metricconverter">
        <w:smartTagPr>
          <w:attr w:name="ProductID" w:val="20 A"/>
        </w:smartTagPr>
        <w:r w:rsidRPr="00CC0A5F">
          <w:rPr>
            <w:rFonts w:ascii="Arial" w:eastAsia="Times New Roman" w:hAnsi="Arial" w:cs="Arial"/>
            <w:sz w:val="24"/>
            <w:szCs w:val="24"/>
            <w:lang w:eastAsia="nl-NL"/>
          </w:rPr>
          <w:t>20 A</w:t>
        </w:r>
      </w:smartTag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CC0A5F">
        <w:rPr>
          <w:rFonts w:ascii="Arial" w:eastAsia="Times New Roman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2336" behindDoc="1" locked="0" layoutInCell="1" allowOverlap="1" wp14:anchorId="1070871B" wp14:editId="47FBCF4E">
            <wp:simplePos x="0" y="0"/>
            <wp:positionH relativeFrom="column">
              <wp:posOffset>-232410</wp:posOffset>
            </wp:positionH>
            <wp:positionV relativeFrom="paragraph">
              <wp:posOffset>289560</wp:posOffset>
            </wp:positionV>
            <wp:extent cx="59721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566" y="21430"/>
                <wp:lineTo x="21566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nl-NL"/>
        </w:rPr>
      </w:pPr>
      <w:r w:rsidRPr="00CC0A5F">
        <w:rPr>
          <w:rFonts w:ascii="Arial" w:eastAsia="Times New Roman" w:hAnsi="Arial" w:cs="Arial"/>
          <w:b/>
          <w:sz w:val="28"/>
          <w:szCs w:val="20"/>
          <w:lang w:eastAsia="nl-NL"/>
        </w:rPr>
        <w:t>Dynamo</w:t>
      </w:r>
    </w:p>
    <w:p w:rsidR="00551547" w:rsidRPr="00CC0A5F" w:rsidRDefault="00551547" w:rsidP="0055154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Wisselstroom (moderne motoren met veel externe verbruikers)</w:t>
      </w:r>
    </w:p>
    <w:p w:rsidR="00551547" w:rsidRPr="00CC0A5F" w:rsidRDefault="00551547" w:rsidP="0055154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Gelijkstroom (oude en kleine motoren met weinig externe verbruikers)</w:t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CC0A5F">
        <w:rPr>
          <w:rFonts w:ascii="Arial" w:eastAsia="Times New Roman" w:hAnsi="Arial" w:cs="Arial"/>
          <w:b/>
          <w:sz w:val="28"/>
          <w:szCs w:val="28"/>
          <w:lang w:eastAsia="nl-NL"/>
        </w:rPr>
        <w:t>Belangrijk:</w:t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De dynamo levert onder normale bedrijfsomstandigheden de benodigde energie aan de elektrische installatie</w:t>
      </w:r>
    </w:p>
    <w:p w:rsidR="00551547" w:rsidRPr="00CC0A5F" w:rsidRDefault="00551547" w:rsidP="0055154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In gevallen als dit kortstondig niet lukt, springt de accu bij</w:t>
      </w:r>
    </w:p>
    <w:p w:rsidR="00551547" w:rsidRPr="00CC0A5F" w:rsidRDefault="00551547" w:rsidP="0055154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Heeft hij over brengt hij de accu op peil</w:t>
      </w:r>
    </w:p>
    <w:p w:rsidR="00551547" w:rsidRPr="00CC0A5F" w:rsidRDefault="00551547" w:rsidP="0055154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Is het allebei op peil de wordt de dynamo terug/afgeregeld</w:t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CBB87" wp14:editId="74C2FBDD">
                <wp:simplePos x="0" y="0"/>
                <wp:positionH relativeFrom="column">
                  <wp:posOffset>2081530</wp:posOffset>
                </wp:positionH>
                <wp:positionV relativeFrom="paragraph">
                  <wp:posOffset>189865</wp:posOffset>
                </wp:positionV>
                <wp:extent cx="457200" cy="257175"/>
                <wp:effectExtent l="9525" t="20955" r="19050" b="26670"/>
                <wp:wrapNone/>
                <wp:docPr id="4" name="PIJL-RECHT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E3A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4" o:spid="_x0000_s1026" type="#_x0000_t13" style="position:absolute;margin-left:163.9pt;margin-top:14.95pt;width:3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"/>
            </w:pict>
          </mc:Fallback>
        </mc:AlternateContent>
      </w:r>
      <w:r w:rsidRPr="00CC0A5F">
        <w:rPr>
          <w:rFonts w:ascii="Arial" w:eastAsia="Times New Roman" w:hAnsi="Arial" w:cs="Arial"/>
          <w:b/>
          <w:sz w:val="24"/>
          <w:szCs w:val="24"/>
          <w:lang w:eastAsia="nl-NL"/>
        </w:rPr>
        <w:t>Circuit:</w:t>
      </w:r>
    </w:p>
    <w:p w:rsidR="00551547" w:rsidRPr="00CC0A5F" w:rsidRDefault="00551547" w:rsidP="0055154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Verbruikerscircuit</w:t>
      </w:r>
      <w:r w:rsidRPr="00CC0A5F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 </w:t>
      </w:r>
      <w:r w:rsidR="005E2C03" w:rsidRPr="00CC0A5F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5E2C03" w:rsidRPr="00CC0A5F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5E2C03" w:rsidRPr="00CC0A5F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C0A5F">
        <w:rPr>
          <w:rFonts w:ascii="Arial" w:eastAsia="Times New Roman" w:hAnsi="Arial" w:cs="Arial"/>
          <w:sz w:val="24"/>
          <w:szCs w:val="24"/>
          <w:lang w:eastAsia="nl-NL"/>
        </w:rPr>
        <w:t>Verbruikersstroom</w:t>
      </w:r>
    </w:p>
    <w:p w:rsidR="005E2C03" w:rsidRPr="00CC0A5F" w:rsidRDefault="005E2C03" w:rsidP="005E2C0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1" locked="0" layoutInCell="1" allowOverlap="1" wp14:anchorId="7745349C" wp14:editId="5AEE84CC">
            <wp:simplePos x="0" y="0"/>
            <wp:positionH relativeFrom="column">
              <wp:posOffset>2072005</wp:posOffset>
            </wp:positionH>
            <wp:positionV relativeFrom="paragraph">
              <wp:posOffset>172085</wp:posOffset>
            </wp:positionV>
            <wp:extent cx="495300" cy="314325"/>
            <wp:effectExtent l="0" t="0" r="0" b="9525"/>
            <wp:wrapTight wrapText="bothSides">
              <wp:wrapPolygon edited="0">
                <wp:start x="13292" y="0"/>
                <wp:lineTo x="0" y="3927"/>
                <wp:lineTo x="0" y="17018"/>
                <wp:lineTo x="13292" y="20945"/>
                <wp:lineTo x="17446" y="20945"/>
                <wp:lineTo x="20769" y="11782"/>
                <wp:lineTo x="20769" y="9164"/>
                <wp:lineTo x="18277" y="0"/>
                <wp:lineTo x="13292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547" w:rsidRPr="00CC0A5F" w:rsidRDefault="00551547" w:rsidP="005E2C0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C0A5F">
        <w:rPr>
          <w:rFonts w:ascii="Arial" w:eastAsia="Times New Roman" w:hAnsi="Arial" w:cs="Arial"/>
          <w:sz w:val="24"/>
          <w:szCs w:val="24"/>
          <w:lang w:eastAsia="nl-NL"/>
        </w:rPr>
        <w:t>Laadcircuit</w:t>
      </w:r>
      <w:r w:rsidR="005E2C03" w:rsidRPr="00CC0A5F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5E2C03" w:rsidRPr="00CC0A5F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C0A5F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          </w:t>
      </w:r>
      <w:r w:rsidR="005E2C03" w:rsidRPr="00CC0A5F">
        <w:rPr>
          <w:rFonts w:ascii="Arial" w:eastAsia="Times New Roman" w:hAnsi="Arial" w:cs="Arial"/>
          <w:sz w:val="24"/>
          <w:szCs w:val="24"/>
          <w:lang w:eastAsia="nl-NL"/>
        </w:rPr>
        <w:t xml:space="preserve"> L</w:t>
      </w:r>
      <w:r w:rsidRPr="00CC0A5F">
        <w:rPr>
          <w:rFonts w:ascii="Arial" w:eastAsia="Times New Roman" w:hAnsi="Arial" w:cs="Arial"/>
          <w:sz w:val="24"/>
          <w:szCs w:val="24"/>
          <w:lang w:eastAsia="nl-NL"/>
        </w:rPr>
        <w:t>aadstroom</w:t>
      </w: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51547" w:rsidRPr="00CC0A5F" w:rsidRDefault="00551547" w:rsidP="0055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C71C6" w:rsidRDefault="00CC0A5F" w:rsidP="005E2C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Huiswerk:</w:t>
      </w:r>
    </w:p>
    <w:p w:rsidR="00CC0A5F" w:rsidRDefault="00CC0A5F" w:rsidP="00CC0A5F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Leerarrangement: werken met elektronica</w:t>
      </w:r>
    </w:p>
    <w:p w:rsidR="00CC0A5F" w:rsidRPr="00CC0A5F" w:rsidRDefault="00CC0A5F" w:rsidP="00CC0A5F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Bestuderen lesstof boek “Energieoverdracht”</w:t>
      </w:r>
    </w:p>
    <w:sectPr w:rsidR="00CC0A5F" w:rsidRPr="00CC0A5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E4" w:rsidRDefault="00E30AE4" w:rsidP="00551547">
      <w:pPr>
        <w:spacing w:after="0" w:line="240" w:lineRule="auto"/>
      </w:pPr>
      <w:r>
        <w:separator/>
      </w:r>
    </w:p>
  </w:endnote>
  <w:endnote w:type="continuationSeparator" w:id="0">
    <w:p w:rsidR="00E30AE4" w:rsidRDefault="00E30AE4" w:rsidP="0055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5F" w:rsidRPr="0061276E" w:rsidRDefault="00CC0A5F" w:rsidP="00CC0A5F">
    <w:pPr>
      <w:pStyle w:val="Voettekst"/>
      <w:jc w:val="right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Zone.college</w:t>
    </w:r>
    <w:r w:rsidRPr="0061276E">
      <w:rPr>
        <w:rFonts w:ascii="Arial" w:hAnsi="Arial" w:cs="Arial"/>
        <w:szCs w:val="20"/>
      </w:rPr>
      <w:t xml:space="preserve">  opleiding GGI</w:t>
    </w:r>
  </w:p>
  <w:p w:rsidR="00551547" w:rsidRPr="00CC0A5F" w:rsidRDefault="00551547" w:rsidP="00CC0A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E4" w:rsidRDefault="00E30AE4" w:rsidP="00551547">
      <w:pPr>
        <w:spacing w:after="0" w:line="240" w:lineRule="auto"/>
      </w:pPr>
      <w:r>
        <w:separator/>
      </w:r>
    </w:p>
  </w:footnote>
  <w:footnote w:type="continuationSeparator" w:id="0">
    <w:p w:rsidR="00E30AE4" w:rsidRDefault="00E30AE4" w:rsidP="0055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7ED"/>
    <w:multiLevelType w:val="hybridMultilevel"/>
    <w:tmpl w:val="CAFCA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4D17"/>
    <w:multiLevelType w:val="singleLevel"/>
    <w:tmpl w:val="0413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A2A67"/>
    <w:multiLevelType w:val="hybridMultilevel"/>
    <w:tmpl w:val="6B10D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9FD"/>
    <w:multiLevelType w:val="hybridMultilevel"/>
    <w:tmpl w:val="6CDCC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7049"/>
    <w:multiLevelType w:val="hybridMultilevel"/>
    <w:tmpl w:val="D234A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A37FD"/>
    <w:multiLevelType w:val="hybridMultilevel"/>
    <w:tmpl w:val="4976B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157C5"/>
    <w:multiLevelType w:val="hybridMultilevel"/>
    <w:tmpl w:val="CB04D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039C6"/>
    <w:multiLevelType w:val="hybridMultilevel"/>
    <w:tmpl w:val="AC2E0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2D"/>
    <w:rsid w:val="001135C3"/>
    <w:rsid w:val="001610E5"/>
    <w:rsid w:val="00220B2D"/>
    <w:rsid w:val="0047159A"/>
    <w:rsid w:val="005114E7"/>
    <w:rsid w:val="00551547"/>
    <w:rsid w:val="005E2C03"/>
    <w:rsid w:val="005E76AD"/>
    <w:rsid w:val="0076699D"/>
    <w:rsid w:val="00810ECD"/>
    <w:rsid w:val="00860FD0"/>
    <w:rsid w:val="009A5957"/>
    <w:rsid w:val="009C76A0"/>
    <w:rsid w:val="009D1CD5"/>
    <w:rsid w:val="00AC3B1A"/>
    <w:rsid w:val="00B24C80"/>
    <w:rsid w:val="00C7087C"/>
    <w:rsid w:val="00CC0A5F"/>
    <w:rsid w:val="00D4475B"/>
    <w:rsid w:val="00E30AE4"/>
    <w:rsid w:val="00EC71C6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6542E"/>
  <w15:docId w15:val="{069E37CB-9CAB-4C87-85AF-9AE773D1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0B2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547"/>
  </w:style>
  <w:style w:type="paragraph" w:styleId="Voettekst">
    <w:name w:val="footer"/>
    <w:basedOn w:val="Standaard"/>
    <w:link w:val="VoettekstChar"/>
    <w:unhideWhenUsed/>
    <w:rsid w:val="0055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551547"/>
  </w:style>
  <w:style w:type="paragraph" w:styleId="Ballontekst">
    <w:name w:val="Balloon Text"/>
    <w:basedOn w:val="Standaard"/>
    <w:link w:val="BallontekstChar"/>
    <w:uiPriority w:val="99"/>
    <w:semiHidden/>
    <w:unhideWhenUsed/>
    <w:rsid w:val="001135C3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35C3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66826EBA4D84B9E125ECFB576A597" ma:contentTypeVersion="0" ma:contentTypeDescription="Een nieuw document maken." ma:contentTypeScope="" ma:versionID="13754acfdc33a77bdedae06662ced8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9231A-470D-4FF4-9387-716B22B3D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63D269-9A08-409A-B7B0-AA7A3C091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83351-AC65-4A2E-BBB2-DC354E3348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ten Klooster</dc:creator>
  <cp:lastModifiedBy>Wim ten Klooster</cp:lastModifiedBy>
  <cp:revision>3</cp:revision>
  <dcterms:created xsi:type="dcterms:W3CDTF">2018-03-06T08:19:00Z</dcterms:created>
  <dcterms:modified xsi:type="dcterms:W3CDTF">2018-03-06T08:22:00Z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0x010100A5C66826EBA4D84B9E125ECFB576A597</vt:lpwstr>
  </property>
</Properties>
</file>